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5E" w:rsidRDefault="003E184B" w:rsidP="006371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75pt;height:19.5pt">
            <v:fill r:id="rId7" o:title=""/>
            <v:stroke r:id="rId7" o:title=""/>
            <v:shadow on="t" opacity="52429f"/>
            <v:textpath style="font-family:&quot;Arial Black&quot;;font-style:italic;v-text-kern:t" trim="t" fitpath="t" string="Φύλλο αξιολόγησης"/>
          </v:shape>
        </w:pict>
      </w: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Pr="003E184B" w:rsidRDefault="003E184B" w:rsidP="00141E63">
      <w:pPr>
        <w:spacing w:after="0"/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  <w:u w:val="single"/>
        </w:rPr>
        <w:t>Ομάδα:</w:t>
      </w:r>
      <w:r>
        <w:rPr>
          <w:rFonts w:ascii="Segoe Script" w:hAnsi="Segoe Script"/>
          <w:b/>
          <w:sz w:val="20"/>
          <w:szCs w:val="20"/>
        </w:rPr>
        <w:t xml:space="preserve"> 1.                                          2.</w:t>
      </w:r>
    </w:p>
    <w:p w:rsidR="003E184B" w:rsidRDefault="003E184B" w:rsidP="003E184B">
      <w:pPr>
        <w:spacing w:after="0"/>
        <w:rPr>
          <w:rFonts w:ascii="Segoe Script" w:hAnsi="Segoe Script"/>
          <w:b/>
          <w:sz w:val="20"/>
          <w:szCs w:val="20"/>
        </w:rPr>
      </w:pPr>
      <w:r w:rsidRPr="003E184B">
        <w:rPr>
          <w:rFonts w:ascii="Segoe Script" w:hAnsi="Segoe Script"/>
          <w:b/>
          <w:sz w:val="20"/>
          <w:szCs w:val="20"/>
        </w:rPr>
        <w:t xml:space="preserve">        </w:t>
      </w:r>
      <w:r>
        <w:rPr>
          <w:rFonts w:ascii="Segoe Script" w:hAnsi="Segoe Script"/>
          <w:b/>
          <w:sz w:val="20"/>
          <w:szCs w:val="20"/>
        </w:rPr>
        <w:t xml:space="preserve">  3.                                          4. </w:t>
      </w:r>
    </w:p>
    <w:p w:rsidR="003E184B" w:rsidRPr="003E184B" w:rsidRDefault="003E184B" w:rsidP="003E184B">
      <w:pPr>
        <w:spacing w:after="0"/>
        <w:rPr>
          <w:rFonts w:ascii="Segoe Script" w:hAnsi="Segoe Script"/>
          <w:b/>
          <w:sz w:val="20"/>
          <w:szCs w:val="20"/>
        </w:rPr>
      </w:pPr>
    </w:p>
    <w:p w:rsidR="003E184B" w:rsidRPr="00D07269" w:rsidRDefault="003E184B" w:rsidP="003E184B">
      <w:pPr>
        <w:spacing w:after="0"/>
        <w:rPr>
          <w:rFonts w:ascii="Segoe Script" w:hAnsi="Segoe Script"/>
          <w:b/>
          <w:sz w:val="20"/>
          <w:szCs w:val="20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22DC3B31" wp14:editId="75D77E2B">
            <wp:simplePos x="0" y="0"/>
            <wp:positionH relativeFrom="column">
              <wp:posOffset>4822190</wp:posOffset>
            </wp:positionH>
            <wp:positionV relativeFrom="paragraph">
              <wp:posOffset>50165</wp:posOffset>
            </wp:positionV>
            <wp:extent cx="1652270" cy="2409825"/>
            <wp:effectExtent l="0" t="0" r="5080" b="9525"/>
            <wp:wrapNone/>
            <wp:docPr id="12293" name="Picture 5" descr="https://encrypted-tbn3.gstatic.com/images?q=tbn:ANd9GcSkManJIDaCJ9ZnJJEvp9bJR5b-lWxEjIp2MimdO25k1Ruey-9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https://encrypted-tbn3.gstatic.com/images?q=tbn:ANd9GcSkManJIDaCJ9ZnJJEvp9bJR5b-lWxEjIp2MimdO25k1Ruey-9n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sz w:val="20"/>
          <w:szCs w:val="20"/>
          <w:u w:val="single"/>
        </w:rPr>
        <w:t>1</w:t>
      </w:r>
      <w:r w:rsidRPr="00D07269">
        <w:rPr>
          <w:rFonts w:ascii="Segoe Script" w:hAnsi="Segoe Script"/>
          <w:b/>
          <w:sz w:val="20"/>
          <w:szCs w:val="20"/>
          <w:u w:val="single"/>
        </w:rPr>
        <w:t>. Ποια όργανα ή ιστοί αποτελούν το κυκλοφορικό σύστημα;</w:t>
      </w: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  <w:r>
        <w:rPr>
          <w:rFonts w:ascii="Segoe Script" w:hAnsi="Segoe Script"/>
          <w:b/>
          <w:sz w:val="20"/>
          <w:szCs w:val="20"/>
          <w:u w:val="single"/>
        </w:rPr>
        <w:t xml:space="preserve">2. Ποιος είναι ο ρόλος του κυκλοφορικού συστήματος; </w:t>
      </w: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534613C" wp14:editId="6583129C">
            <wp:simplePos x="0" y="0"/>
            <wp:positionH relativeFrom="column">
              <wp:posOffset>5669915</wp:posOffset>
            </wp:positionH>
            <wp:positionV relativeFrom="paragraph">
              <wp:posOffset>226060</wp:posOffset>
            </wp:positionV>
            <wp:extent cx="8286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5837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7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45083E3B" wp14:editId="68484090">
            <wp:simplePos x="0" y="0"/>
            <wp:positionH relativeFrom="column">
              <wp:posOffset>4492625</wp:posOffset>
            </wp:positionH>
            <wp:positionV relativeFrom="paragraph">
              <wp:posOffset>22860</wp:posOffset>
            </wp:positionV>
            <wp:extent cx="118681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149" y="21046"/>
                <wp:lineTo x="21149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sz w:val="20"/>
          <w:szCs w:val="20"/>
          <w:u w:val="single"/>
        </w:rPr>
        <w:t>3. Ποια η σχέση του καρδιακού και εγκεφαλικού επεισοδίου</w:t>
      </w: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  <w:r>
        <w:rPr>
          <w:rFonts w:ascii="Segoe Script" w:hAnsi="Segoe Script"/>
          <w:b/>
          <w:sz w:val="20"/>
          <w:szCs w:val="20"/>
        </w:rPr>
        <w:t xml:space="preserve">   </w:t>
      </w:r>
      <w:r>
        <w:rPr>
          <w:rFonts w:ascii="Segoe Script" w:hAnsi="Segoe Script"/>
          <w:b/>
          <w:sz w:val="20"/>
          <w:szCs w:val="20"/>
          <w:u w:val="single"/>
        </w:rPr>
        <w:t>με το κυκλοφορικό σύστημα;</w:t>
      </w: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Default="003E184B" w:rsidP="00141E63">
      <w:pPr>
        <w:spacing w:after="0"/>
        <w:rPr>
          <w:rFonts w:ascii="Segoe Script" w:hAnsi="Segoe Script"/>
          <w:b/>
          <w:sz w:val="20"/>
          <w:szCs w:val="20"/>
          <w:u w:val="single"/>
        </w:rPr>
      </w:pPr>
    </w:p>
    <w:p w:rsidR="003E184B" w:rsidRPr="00141E63" w:rsidRDefault="003E184B" w:rsidP="00141E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Segoe Script" w:hAnsi="Segoe Script"/>
          <w:b/>
          <w:sz w:val="20"/>
          <w:szCs w:val="20"/>
          <w:u w:val="single"/>
        </w:rPr>
        <w:t>4. Με ποιο άλλο σύστημα συνεργάζεται το κυκλοφορικό σύστημα;</w:t>
      </w:r>
      <w:bookmarkStart w:id="0" w:name="_GoBack"/>
      <w:bookmarkEnd w:id="0"/>
    </w:p>
    <w:sectPr w:rsidR="003E184B" w:rsidRPr="00141E63" w:rsidSect="00141E63">
      <w:footerReference w:type="default" r:id="rId11"/>
      <w:pgSz w:w="11906" w:h="16838"/>
      <w:pgMar w:top="56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5E" w:rsidRDefault="0063715E" w:rsidP="00A74CE9">
      <w:pPr>
        <w:spacing w:after="0" w:line="240" w:lineRule="auto"/>
      </w:pPr>
      <w:r>
        <w:separator/>
      </w:r>
    </w:p>
  </w:endnote>
  <w:endnote w:type="continuationSeparator" w:id="0">
    <w:p w:rsidR="0063715E" w:rsidRDefault="0063715E" w:rsidP="00A7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9" w:rsidRDefault="00A74CE9" w:rsidP="00A74CE9">
    <w:pPr>
      <w:pStyle w:val="a4"/>
      <w:jc w:val="center"/>
      <w:rPr>
        <w:rFonts w:ascii="Segoe Print" w:hAnsi="Segoe Print"/>
        <w:sz w:val="16"/>
        <w:szCs w:val="16"/>
      </w:rPr>
    </w:pPr>
    <w:r>
      <w:rPr>
        <w:rFonts w:ascii="Segoe Print" w:hAnsi="Segoe Print"/>
        <w:sz w:val="16"/>
        <w:szCs w:val="16"/>
      </w:rPr>
      <w:t>Γαριπίδης Ιορδάνης</w:t>
    </w:r>
  </w:p>
  <w:p w:rsidR="00A74CE9" w:rsidRPr="00A74CE9" w:rsidRDefault="00A74CE9" w:rsidP="00A74CE9">
    <w:pPr>
      <w:pStyle w:val="a4"/>
      <w:jc w:val="center"/>
      <w:rPr>
        <w:rFonts w:ascii="Segoe Print" w:hAnsi="Segoe Print"/>
        <w:sz w:val="16"/>
        <w:szCs w:val="16"/>
      </w:rPr>
    </w:pPr>
    <w:r>
      <w:rPr>
        <w:rFonts w:ascii="Segoe Print" w:hAnsi="Segoe Print"/>
        <w:sz w:val="16"/>
        <w:szCs w:val="16"/>
      </w:rPr>
      <w:t>Βιολόγος 3</w:t>
    </w:r>
    <w:r>
      <w:rPr>
        <w:rFonts w:ascii="Segoe Print" w:hAnsi="Segoe Print"/>
        <w:sz w:val="16"/>
        <w:szCs w:val="16"/>
        <w:vertAlign w:val="superscript"/>
      </w:rPr>
      <w:t>ο</w:t>
    </w:r>
    <w:r>
      <w:rPr>
        <w:rFonts w:ascii="Segoe Print" w:hAnsi="Segoe Print"/>
        <w:sz w:val="16"/>
        <w:szCs w:val="16"/>
      </w:rPr>
      <w:t xml:space="preserve"> ΓΕΛ Χαϊδαρίου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5E" w:rsidRDefault="0063715E" w:rsidP="00A74CE9">
      <w:pPr>
        <w:spacing w:after="0" w:line="240" w:lineRule="auto"/>
      </w:pPr>
      <w:r>
        <w:separator/>
      </w:r>
    </w:p>
  </w:footnote>
  <w:footnote w:type="continuationSeparator" w:id="0">
    <w:p w:rsidR="0063715E" w:rsidRDefault="0063715E" w:rsidP="00A74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5E"/>
    <w:rsid w:val="00141E63"/>
    <w:rsid w:val="00366AF4"/>
    <w:rsid w:val="003E184B"/>
    <w:rsid w:val="0063715E"/>
    <w:rsid w:val="007412BC"/>
    <w:rsid w:val="009A5881"/>
    <w:rsid w:val="00A74CE9"/>
    <w:rsid w:val="00B10931"/>
    <w:rsid w:val="00CF1F1F"/>
    <w:rsid w:val="00D07269"/>
    <w:rsid w:val="00D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5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CE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A74CE9"/>
  </w:style>
  <w:style w:type="paragraph" w:styleId="a4">
    <w:name w:val="footer"/>
    <w:basedOn w:val="a"/>
    <w:link w:val="Char0"/>
    <w:uiPriority w:val="99"/>
    <w:unhideWhenUsed/>
    <w:rsid w:val="00A74CE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A74CE9"/>
  </w:style>
  <w:style w:type="paragraph" w:styleId="a5">
    <w:name w:val="Balloon Text"/>
    <w:basedOn w:val="a"/>
    <w:link w:val="Char1"/>
    <w:uiPriority w:val="99"/>
    <w:semiHidden/>
    <w:unhideWhenUsed/>
    <w:rsid w:val="0063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3715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5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CE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A74CE9"/>
  </w:style>
  <w:style w:type="paragraph" w:styleId="a4">
    <w:name w:val="footer"/>
    <w:basedOn w:val="a"/>
    <w:link w:val="Char0"/>
    <w:uiPriority w:val="99"/>
    <w:unhideWhenUsed/>
    <w:rsid w:val="00A74CE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A74CE9"/>
  </w:style>
  <w:style w:type="paragraph" w:styleId="a5">
    <w:name w:val="Balloon Text"/>
    <w:basedOn w:val="a"/>
    <w:link w:val="Char1"/>
    <w:uiPriority w:val="99"/>
    <w:semiHidden/>
    <w:unhideWhenUsed/>
    <w:rsid w:val="0063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3715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AppData\Roaming\Microsoft\Templates\&#915;&#945;&#961;&#953;&#960;&#943;&#948;&#951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Γαριπίδης</Template>
  <TotalTime>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Jordan</cp:lastModifiedBy>
  <cp:revision>2</cp:revision>
  <dcterms:created xsi:type="dcterms:W3CDTF">2017-10-08T17:29:00Z</dcterms:created>
  <dcterms:modified xsi:type="dcterms:W3CDTF">2017-10-08T17:29:00Z</dcterms:modified>
</cp:coreProperties>
</file>